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2E" w:rsidRPr="00492E2E" w:rsidRDefault="00492E2E" w:rsidP="00492E2E">
      <w:pPr>
        <w:spacing w:after="0" w:line="240" w:lineRule="auto"/>
        <w:ind w:left="42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492E2E" w:rsidRPr="00492E2E" w:rsidRDefault="00492E2E" w:rsidP="00492E2E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left="14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обучение по дополнительным образовательным программам</w:t>
      </w:r>
    </w:p>
    <w:p w:rsidR="00492E2E" w:rsidRPr="00492E2E" w:rsidRDefault="00492E2E" w:rsidP="00492E2E">
      <w:pPr>
        <w:spacing w:after="0" w:line="24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33" w:type="dxa"/>
        <w:tblInd w:w="7" w:type="dxa"/>
        <w:tblLayout w:type="fixed"/>
        <w:tblCellMar>
          <w:left w:w="0" w:type="dxa"/>
          <w:right w:w="0" w:type="dxa"/>
        </w:tblCellMar>
        <w:tblLook w:val="00A0"/>
      </w:tblPr>
      <w:tblGrid>
        <w:gridCol w:w="1973"/>
        <w:gridCol w:w="2880"/>
        <w:gridCol w:w="5580"/>
      </w:tblGrid>
      <w:tr w:rsidR="00492E2E" w:rsidRPr="00492E2E" w:rsidTr="00A03683">
        <w:trPr>
          <w:trHeight w:val="303"/>
        </w:trPr>
        <w:tc>
          <w:tcPr>
            <w:tcW w:w="1973" w:type="dxa"/>
            <w:tcBorders>
              <w:bottom w:val="single" w:sz="8" w:space="0" w:color="404040"/>
            </w:tcBorders>
            <w:vAlign w:val="bottom"/>
          </w:tcPr>
          <w:p w:rsidR="00492E2E" w:rsidRPr="00492E2E" w:rsidRDefault="00492E2E" w:rsidP="0049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Новошешминск</w:t>
            </w:r>
          </w:p>
        </w:tc>
        <w:tc>
          <w:tcPr>
            <w:tcW w:w="288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ind w:left="19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"_____" _______________20____ г.</w:t>
            </w:r>
          </w:p>
        </w:tc>
      </w:tr>
      <w:tr w:rsidR="00492E2E" w:rsidRPr="00492E2E" w:rsidTr="00A03683">
        <w:trPr>
          <w:trHeight w:val="230"/>
        </w:trPr>
        <w:tc>
          <w:tcPr>
            <w:tcW w:w="4853" w:type="dxa"/>
            <w:gridSpan w:val="2"/>
            <w:vAlign w:val="bottom"/>
          </w:tcPr>
          <w:p w:rsidR="00492E2E" w:rsidRPr="00492E2E" w:rsidRDefault="00492E2E" w:rsidP="00492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(место заключения договора)</w:t>
            </w:r>
          </w:p>
        </w:tc>
        <w:tc>
          <w:tcPr>
            <w:tcW w:w="558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ind w:left="24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(дата заключения договора)</w:t>
            </w:r>
          </w:p>
        </w:tc>
      </w:tr>
    </w:tbl>
    <w:p w:rsidR="00492E2E" w:rsidRPr="00492E2E" w:rsidRDefault="00492E2E" w:rsidP="00492E2E">
      <w:pPr>
        <w:spacing w:after="0" w:line="28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8" w:lineRule="auto"/>
        <w:ind w:left="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«Но</w:t>
      </w:r>
      <w:r w:rsidR="009C79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вошешминский детский сад «Золотой ключик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Новошешминского муниципального района РТ», расположенный по адресу: с.</w:t>
      </w:r>
      <w:r w:rsidR="009C7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Новошешминск, ул.Заливная, д.</w:t>
      </w:r>
      <w:r w:rsidR="00041FA8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осуществляющее образовательную деятельность по дополнительным образовательным программам на основании лицензи</w:t>
      </w:r>
      <w:r w:rsidR="00041F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 16 июня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492E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2016 г</w:t>
        </w:r>
      </w:smartTag>
      <w:r w:rsidR="00041FA8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8385, серия 16 Л01 № 0004398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Министерством образования и науки Республики Татарстан на срок - бессрочно, именуемое в дальнейшем «Исполнитель», в лице заведующего </w:t>
      </w:r>
      <w:r w:rsidR="008B38A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Нуреевой Айсины Гусмановны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1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 Исполнителя, с одной стороны, и</w:t>
      </w:r>
      <w:r w:rsidR="00041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</w:t>
      </w:r>
    </w:p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492E2E" w:rsidRPr="00492E2E" w:rsidRDefault="00492E2E" w:rsidP="00492E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92E2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и статус законного представителя несовершеннолетнего лица – мать, отец, опекун)</w:t>
      </w:r>
    </w:p>
    <w:p w:rsidR="00492E2E" w:rsidRPr="00492E2E" w:rsidRDefault="00492E2E" w:rsidP="00492E2E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– «Заказчик», действующий в интересах несовершеннолетнего</w:t>
      </w:r>
    </w:p>
    <w:p w:rsidR="00492E2E" w:rsidRPr="00492E2E" w:rsidRDefault="00492E2E" w:rsidP="00492E2E">
      <w:p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492E2E" w:rsidRPr="00492E2E" w:rsidRDefault="00492E2E" w:rsidP="00492E2E">
      <w:pPr>
        <w:spacing w:after="0" w:line="240" w:lineRule="auto"/>
        <w:ind w:left="1407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92E2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имя, отчество и статус воспит</w:t>
      </w:r>
      <w:r w:rsidR="00953CC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анника – сын, дочь, </w:t>
      </w:r>
      <w:r w:rsidRPr="00492E2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 т.д.)</w:t>
      </w:r>
    </w:p>
    <w:p w:rsidR="00492E2E" w:rsidRPr="00492E2E" w:rsidRDefault="00492E2E" w:rsidP="00492E2E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– «Обучающийся», совместно именуемые Стороны, заключили настоящий Договор о нижеследующем:</w:t>
      </w:r>
    </w:p>
    <w:p w:rsidR="00492E2E" w:rsidRPr="00492E2E" w:rsidRDefault="00492E2E" w:rsidP="00492E2E">
      <w:pPr>
        <w:spacing w:after="0" w:line="23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492E2E" w:rsidRPr="00492E2E" w:rsidRDefault="00492E2E" w:rsidP="00492E2E">
      <w:pPr>
        <w:spacing w:after="0" w:line="237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предоставлению________________________________________</w:t>
      </w:r>
    </w:p>
    <w:p w:rsidR="00492E2E" w:rsidRPr="00492E2E" w:rsidRDefault="00492E2E" w:rsidP="00492E2E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left="2467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92E2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(наименование дополнительной образовательной программы)</w:t>
      </w:r>
    </w:p>
    <w:p w:rsidR="00492E2E" w:rsidRPr="00492E2E" w:rsidRDefault="00492E2E" w:rsidP="00492E2E">
      <w:pPr>
        <w:spacing w:after="0"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- очная</w:t>
      </w:r>
      <w:r w:rsidRPr="00492E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программ – авторская, направленность программ - физкультурно-оздоровительная, оздоровительные медицинские услуги, художественно-эстетическая, занятия с психологом, занятия с логопедом, группа выходного дня </w:t>
      </w:r>
      <w:r w:rsidRPr="00492E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(нужное подчеркнуть),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федерального государственного образовательного стандарта в соответствии с учебным планом.</w:t>
      </w:r>
    </w:p>
    <w:p w:rsidR="00492E2E" w:rsidRPr="00492E2E" w:rsidRDefault="00492E2E" w:rsidP="00492E2E">
      <w:pPr>
        <w:spacing w:after="0" w:line="1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5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с  </w:t>
      </w:r>
    </w:p>
    <w:p w:rsidR="00492E2E" w:rsidRPr="00492E2E" w:rsidRDefault="00492E2E" w:rsidP="00492E2E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«  »____________ 20_____ г. по «   »_____________ 20____ г.</w:t>
      </w:r>
    </w:p>
    <w:p w:rsidR="00492E2E" w:rsidRPr="00492E2E" w:rsidRDefault="00492E2E" w:rsidP="00492E2E">
      <w:pPr>
        <w:spacing w:after="0" w:line="23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Права Исполнителя,  Заказчика и Обучающегося</w:t>
      </w:r>
    </w:p>
    <w:p w:rsidR="00492E2E" w:rsidRPr="00492E2E" w:rsidRDefault="00492E2E" w:rsidP="00492E2E">
      <w:pPr>
        <w:tabs>
          <w:tab w:val="left" w:pos="54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Исполнитель вправе:</w:t>
      </w:r>
    </w:p>
    <w:p w:rsidR="00492E2E" w:rsidRPr="00492E2E" w:rsidRDefault="00492E2E" w:rsidP="00492E2E">
      <w:pPr>
        <w:spacing w:after="0" w:line="1" w:lineRule="exact"/>
        <w:ind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 самостоятельно осуществлять образовательный процесс,</w:t>
      </w:r>
    </w:p>
    <w:p w:rsidR="00492E2E" w:rsidRPr="00492E2E" w:rsidRDefault="00492E2E" w:rsidP="00492E2E">
      <w:pPr>
        <w:spacing w:after="0" w:line="237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</w:t>
      </w:r>
    </w:p>
    <w:p w:rsidR="00492E2E" w:rsidRPr="00492E2E" w:rsidRDefault="00492E2E" w:rsidP="00492E2E">
      <w:pPr>
        <w:spacing w:after="0" w:line="5" w:lineRule="exact"/>
        <w:ind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2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изменять календарно – тематический график предоставления услуг в связи с производственной необходимостью.</w:t>
      </w:r>
    </w:p>
    <w:p w:rsidR="00492E2E" w:rsidRPr="00492E2E" w:rsidRDefault="00492E2E" w:rsidP="00492E2E">
      <w:pPr>
        <w:spacing w:after="0" w:line="2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tabs>
          <w:tab w:val="left" w:pos="52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вправе:</w:t>
      </w:r>
    </w:p>
    <w:p w:rsidR="00492E2E" w:rsidRPr="00492E2E" w:rsidRDefault="00492E2E" w:rsidP="00492E2E">
      <w:pPr>
        <w:spacing w:after="0" w:line="235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 получать информацию от Исполнителя по вопросам организации и обеспечения надлежащего предоставления услуг, предусмотренных </w:t>
      </w:r>
      <w:r w:rsidRPr="00492E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разделом I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492E2E" w:rsidRPr="00492E2E" w:rsidRDefault="00492E2E" w:rsidP="00492E2E">
      <w:pPr>
        <w:spacing w:after="0" w:line="2" w:lineRule="exact"/>
        <w:ind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tabs>
          <w:tab w:val="left" w:pos="54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2.2.2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обращаться к Исполнителю по вопросам, касающимся образовательного процесса;</w:t>
      </w:r>
    </w:p>
    <w:p w:rsidR="00492E2E" w:rsidRPr="00492E2E" w:rsidRDefault="00492E2E" w:rsidP="00492E2E">
      <w:pPr>
        <w:spacing w:after="0" w:line="235" w:lineRule="auto"/>
        <w:ind w:right="2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Обучающийся вправе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492E2E" w:rsidRPr="00492E2E" w:rsidRDefault="00492E2E" w:rsidP="00492E2E">
      <w:pPr>
        <w:spacing w:after="0" w:line="237" w:lineRule="exact"/>
        <w:ind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Обязанности Исполнителя</w:t>
      </w:r>
    </w:p>
    <w:p w:rsidR="00492E2E" w:rsidRPr="00492E2E" w:rsidRDefault="00492E2E" w:rsidP="00492E2E">
      <w:pPr>
        <w:spacing w:after="0" w:line="23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492E2E" w:rsidRPr="00492E2E" w:rsidRDefault="00492E2E" w:rsidP="00492E2E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tabs>
          <w:tab w:val="left" w:pos="68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Зачислить ребенка в кружок _________________________________________________</w:t>
      </w:r>
    </w:p>
    <w:p w:rsidR="00492E2E" w:rsidRPr="00492E2E" w:rsidRDefault="00492E2E" w:rsidP="00492E2E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заявления.</w:t>
      </w:r>
    </w:p>
    <w:p w:rsidR="00492E2E" w:rsidRPr="00492E2E" w:rsidRDefault="00492E2E" w:rsidP="00492E2E">
      <w:pPr>
        <w:spacing w:after="0" w:line="237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</w:p>
    <w:p w:rsidR="00492E2E" w:rsidRPr="00492E2E" w:rsidRDefault="00492E2E" w:rsidP="00492E2E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7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 Исполнителя.</w:t>
      </w:r>
    </w:p>
    <w:p w:rsidR="00492E2E" w:rsidRPr="00492E2E" w:rsidRDefault="00492E2E" w:rsidP="00492E2E">
      <w:pPr>
        <w:spacing w:after="0" w:line="237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492E2E" w:rsidRPr="00492E2E" w:rsidRDefault="00492E2E" w:rsidP="00492E2E">
      <w:pPr>
        <w:spacing w:after="0" w:line="5" w:lineRule="exac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5" w:lineRule="auto"/>
        <w:ind w:left="7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92E2E" w:rsidRPr="00492E2E" w:rsidRDefault="00492E2E" w:rsidP="00492E2E">
      <w:pPr>
        <w:spacing w:after="0" w:line="237" w:lineRule="auto"/>
        <w:ind w:left="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Сохранить место за Обучающимся (в системе оказываемых образовательным учреждением дополнительных образовательных услуг) в случае его болезни, карантина, отпуска родителей (законных представителей) и в других случаях пропуска занятий по уважительным причинам.</w:t>
      </w:r>
    </w:p>
    <w:p w:rsidR="00492E2E" w:rsidRPr="00492E2E" w:rsidRDefault="00492E2E" w:rsidP="00492E2E">
      <w:pPr>
        <w:spacing w:after="0" w:line="10" w:lineRule="exac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7" w:lineRule="auto"/>
        <w:ind w:left="7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492E2E" w:rsidRPr="00492E2E" w:rsidRDefault="00492E2E" w:rsidP="00492E2E">
      <w:pPr>
        <w:spacing w:after="0" w:line="235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Информировать родителей по мере необходимости, но не реже 1 раза в 3 месяца, о достижениях Обучающегося.</w:t>
      </w:r>
    </w:p>
    <w:p w:rsidR="00492E2E" w:rsidRPr="00492E2E" w:rsidRDefault="00492E2E" w:rsidP="00492E2E">
      <w:pPr>
        <w:tabs>
          <w:tab w:val="left" w:pos="686"/>
        </w:tabs>
        <w:spacing w:after="0" w:line="240" w:lineRule="auto"/>
        <w:ind w:left="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3.9.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контроль за качеством предоставления дополнительных образовательных услуг.</w:t>
      </w:r>
    </w:p>
    <w:p w:rsidR="00492E2E" w:rsidRPr="00492E2E" w:rsidRDefault="00492E2E" w:rsidP="00492E2E">
      <w:pPr>
        <w:spacing w:after="0" w:line="23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Обязанности Заказчика</w:t>
      </w:r>
    </w:p>
    <w:p w:rsidR="00492E2E" w:rsidRPr="00492E2E" w:rsidRDefault="00492E2E" w:rsidP="00492E2E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7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Своевременно вносить плату за предоставляемые Обучающемуся образовательные услуги, указанные в разделе 1 настоящего Договора в размере и порядке, определенным настоящим Договором, а также предоставлять платежные документы, подтверждающие такую оплату.</w:t>
      </w:r>
    </w:p>
    <w:p w:rsidR="00492E2E" w:rsidRPr="00492E2E" w:rsidRDefault="00492E2E" w:rsidP="00492E2E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tabs>
          <w:tab w:val="left" w:pos="54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Незамедлительно сообщать Исполнителю об изменении контактного телефона и места жительства.</w:t>
      </w:r>
    </w:p>
    <w:p w:rsidR="00492E2E" w:rsidRPr="00492E2E" w:rsidRDefault="00492E2E" w:rsidP="00492E2E">
      <w:pPr>
        <w:tabs>
          <w:tab w:val="left" w:pos="54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Извещать Исполнителя о причинах отсутствия Обучающегося на занятиях.</w:t>
      </w:r>
    </w:p>
    <w:p w:rsidR="00492E2E" w:rsidRPr="00492E2E" w:rsidRDefault="00492E2E" w:rsidP="00492E2E">
      <w:pPr>
        <w:tabs>
          <w:tab w:val="left" w:pos="54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Проявлять уважение к педагогам, администрации и техническому персоналу Исполнителя.</w:t>
      </w:r>
    </w:p>
    <w:p w:rsidR="00492E2E" w:rsidRPr="00492E2E" w:rsidRDefault="00492E2E" w:rsidP="00492E2E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492E2E" w:rsidRPr="00492E2E" w:rsidRDefault="00492E2E" w:rsidP="00492E2E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3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92E2E" w:rsidRPr="00492E2E" w:rsidRDefault="00492E2E" w:rsidP="00492E2E">
      <w:pPr>
        <w:spacing w:after="0" w:line="23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F25" w:rsidRDefault="00975F25" w:rsidP="00492E2E">
      <w:pPr>
        <w:spacing w:after="0" w:line="240" w:lineRule="auto"/>
        <w:ind w:left="27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5F25" w:rsidRDefault="00975F25" w:rsidP="00492E2E">
      <w:pPr>
        <w:spacing w:after="0" w:line="240" w:lineRule="auto"/>
        <w:ind w:left="27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left="27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Стоимость услуг, сроки и порядок их оплаты</w:t>
      </w:r>
    </w:p>
    <w:p w:rsidR="00492E2E" w:rsidRPr="00492E2E" w:rsidRDefault="00492E2E" w:rsidP="00492E2E">
      <w:pPr>
        <w:tabs>
          <w:tab w:val="left" w:pos="546"/>
        </w:tabs>
        <w:spacing w:after="0" w:line="238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Полная  стоимость  платных  образовательных  услуг  за  </w:t>
      </w:r>
      <w:r w:rsidR="00F40DB3">
        <w:rPr>
          <w:rFonts w:ascii="Times New Roman" w:eastAsia="Times New Roman" w:hAnsi="Times New Roman" w:cs="Times New Roman"/>
          <w:sz w:val="24"/>
          <w:szCs w:val="24"/>
          <w:lang w:eastAsia="ru-RU"/>
        </w:rPr>
        <w:t>1 занятие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Обучающегося  составляет </w:t>
      </w:r>
      <w:bookmarkStart w:id="0" w:name="_GoBack"/>
      <w:bookmarkEnd w:id="0"/>
      <w:r w:rsidR="002F68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492E2E" w:rsidRPr="00492E2E" w:rsidRDefault="00492E2E" w:rsidP="00492E2E">
      <w:pPr>
        <w:spacing w:after="0" w:line="236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  стоимости   образовательных услуг после заключения Договора  не  допускается за исключением увеличения   стоимости указанных услуг уровня инфляции, предусмотренного основными характеристиками федерального бюджета на  очередной  финансовый год и плановый период.</w:t>
      </w:r>
    </w:p>
    <w:p w:rsidR="00492E2E" w:rsidRPr="00492E2E" w:rsidRDefault="00953CC4" w:rsidP="00492E2E">
      <w:pPr>
        <w:spacing w:after="0" w:line="236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492E2E"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ежемесячно,</w:t>
      </w:r>
      <w:r w:rsidR="004B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фактическому посещению ребенком дней,</w:t>
      </w:r>
      <w:r w:rsidR="00492E2E"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10 числа текущего месяца в безналичном порядке на счет указанный  в  разделе XI настоящего Договора</w:t>
      </w:r>
    </w:p>
    <w:p w:rsidR="00492E2E" w:rsidRPr="00492E2E" w:rsidRDefault="00492E2E" w:rsidP="00492E2E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Основания изменения и расторжения Договора</w:t>
      </w:r>
    </w:p>
    <w:p w:rsidR="00492E2E" w:rsidRPr="00492E2E" w:rsidRDefault="00492E2E" w:rsidP="00492E2E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492E2E" w:rsidRPr="00492E2E" w:rsidRDefault="00492E2E" w:rsidP="00492E2E">
      <w:pPr>
        <w:spacing w:after="0" w:line="221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Договор, может быть, расторгнут по соглашению Сторон. По инициативе одной из Сторон в соответствии с действующим законодательством Российской Федерации.</w:t>
      </w:r>
    </w:p>
    <w:p w:rsidR="00492E2E" w:rsidRPr="00492E2E" w:rsidRDefault="00492E2E" w:rsidP="00492E2E">
      <w:pPr>
        <w:spacing w:after="0" w:line="221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492E2E" w:rsidRPr="00492E2E" w:rsidRDefault="00492E2E" w:rsidP="00492E2E">
      <w:pPr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Настоящий Договор, может быть, расторгнут по инициативе Исполнителя в одностороннем порядке в случаях:</w:t>
      </w:r>
    </w:p>
    <w:p w:rsidR="00492E2E" w:rsidRPr="00492E2E" w:rsidRDefault="00492E2E" w:rsidP="00492E2E">
      <w:pPr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несоблюдении со стороны Заказчика сроков оплаты услуги (подп. «г» п.21 Правил оказания платных образовательных услуг);</w:t>
      </w:r>
    </w:p>
    <w:p w:rsidR="00492E2E" w:rsidRPr="00492E2E" w:rsidRDefault="00492E2E" w:rsidP="00492E2E">
      <w:pPr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невозможности надлежащего исполнения обязательства по оказанию платных образовательных услуг вследствие действия (бездействия) Обучающегося, которые препятствуют предоставлению платных образовательных услуг (подп. «д» п.21);</w:t>
      </w:r>
    </w:p>
    <w:p w:rsidR="00492E2E" w:rsidRPr="00492E2E" w:rsidRDefault="00492E2E" w:rsidP="00492E2E">
      <w:pPr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предусмотренных законодательством Российской Федерации.</w:t>
      </w:r>
    </w:p>
    <w:p w:rsidR="00492E2E" w:rsidRPr="00492E2E" w:rsidRDefault="00492E2E" w:rsidP="00492E2E">
      <w:pPr>
        <w:tabs>
          <w:tab w:val="left" w:pos="68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расторгается досрочно:</w:t>
      </w:r>
    </w:p>
    <w:p w:rsidR="00492E2E" w:rsidRPr="00492E2E" w:rsidRDefault="00492E2E" w:rsidP="00492E2E">
      <w:pPr>
        <w:tabs>
          <w:tab w:val="left" w:pos="686"/>
        </w:tabs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492E2E" w:rsidRPr="00492E2E" w:rsidRDefault="00492E2E" w:rsidP="00492E2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Ответственность Исполнителя, Заказчика, Обучающегося</w:t>
      </w:r>
    </w:p>
    <w:p w:rsidR="00492E2E" w:rsidRPr="00492E2E" w:rsidRDefault="00492E2E" w:rsidP="00492E2E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5" w:lineRule="auto"/>
        <w:ind w:left="7" w:right="2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2E2E" w:rsidRPr="00492E2E" w:rsidRDefault="00492E2E" w:rsidP="00492E2E">
      <w:pPr>
        <w:spacing w:after="0" w:line="235" w:lineRule="auto"/>
        <w:ind w:left="7" w:right="2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492E2E" w:rsidRPr="00492E2E" w:rsidRDefault="00492E2E" w:rsidP="00492E2E">
      <w:pPr>
        <w:tabs>
          <w:tab w:val="left" w:pos="586"/>
        </w:tabs>
        <w:spacing w:after="0" w:line="240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Безвозмездного оказания образовательной услуги;</w:t>
      </w:r>
    </w:p>
    <w:p w:rsidR="00492E2E" w:rsidRPr="00492E2E" w:rsidRDefault="00492E2E" w:rsidP="00492E2E">
      <w:pPr>
        <w:tabs>
          <w:tab w:val="left" w:pos="586"/>
        </w:tabs>
        <w:spacing w:after="0" w:line="240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Соразмерного уменьшения стоимости оказанной образовательной услуги;</w:t>
      </w:r>
    </w:p>
    <w:p w:rsidR="00492E2E" w:rsidRPr="00492E2E" w:rsidRDefault="00492E2E" w:rsidP="00492E2E">
      <w:pPr>
        <w:spacing w:after="0" w:line="233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Возмещения понесенных им расходов по устранению недостатков оказанной образовательной услуги своими силами.</w:t>
      </w:r>
    </w:p>
    <w:p w:rsidR="00492E2E" w:rsidRPr="00492E2E" w:rsidRDefault="00492E2E" w:rsidP="00492E2E">
      <w:pPr>
        <w:spacing w:after="0" w:line="238" w:lineRule="auto"/>
        <w:ind w:left="7" w:right="10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92E2E" w:rsidRPr="00492E2E" w:rsidRDefault="00492E2E" w:rsidP="00492E2E">
      <w:pPr>
        <w:spacing w:after="0" w:line="237" w:lineRule="auto"/>
        <w:ind w:left="7" w:right="16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Если Исполнитель нарушил сроки оказания образовательной услуги (сроки начала и (или) окончания оказания образовательной услуги,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92E2E" w:rsidRPr="00492E2E" w:rsidRDefault="00492E2E" w:rsidP="00492E2E">
      <w:pPr>
        <w:spacing w:after="0" w:line="10" w:lineRule="exact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EE1" w:rsidRDefault="00F15EE1" w:rsidP="00492E2E">
      <w:pPr>
        <w:spacing w:after="0" w:line="235" w:lineRule="auto"/>
        <w:ind w:left="7" w:right="10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5" w:lineRule="auto"/>
        <w:ind w:left="7" w:right="10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492E2E" w:rsidRPr="00492E2E" w:rsidRDefault="00492E2E" w:rsidP="00492E2E">
      <w:pPr>
        <w:spacing w:after="0" w:line="235" w:lineRule="auto"/>
        <w:ind w:left="7" w:right="10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Потребовать от исполнителя возмещения понесенных расходов;</w:t>
      </w:r>
    </w:p>
    <w:p w:rsidR="00492E2E" w:rsidRPr="00492E2E" w:rsidRDefault="00492E2E" w:rsidP="00492E2E">
      <w:pPr>
        <w:spacing w:after="0" w:line="3" w:lineRule="exact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7.4.3. Потребовать уменьшения стоимости образовательной услуги;</w:t>
      </w:r>
    </w:p>
    <w:p w:rsidR="00492E2E" w:rsidRPr="00492E2E" w:rsidRDefault="00492E2E" w:rsidP="00492E2E">
      <w:pPr>
        <w:spacing w:after="0" w:line="240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7.4.4. Расторгнуть Договор.</w:t>
      </w:r>
    </w:p>
    <w:p w:rsidR="00492E2E" w:rsidRPr="00492E2E" w:rsidRDefault="00492E2E" w:rsidP="00492E2E">
      <w:pPr>
        <w:spacing w:after="0" w:line="237" w:lineRule="auto"/>
        <w:ind w:left="7" w:right="12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92E2E" w:rsidRPr="00492E2E" w:rsidRDefault="00492E2E" w:rsidP="00492E2E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Срок действия Договора</w:t>
      </w:r>
    </w:p>
    <w:p w:rsidR="00492E2E" w:rsidRPr="00492E2E" w:rsidRDefault="00492E2E" w:rsidP="00492E2E">
      <w:pPr>
        <w:spacing w:after="0" w:line="235" w:lineRule="auto"/>
        <w:ind w:right="10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92E2E" w:rsidRPr="00492E2E" w:rsidRDefault="00492E2E" w:rsidP="00492E2E">
      <w:pPr>
        <w:spacing w:after="0" w:line="240" w:lineRule="auto"/>
        <w:ind w:right="-6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Заключительные положения</w:t>
      </w:r>
    </w:p>
    <w:p w:rsidR="00492E2E" w:rsidRPr="00492E2E" w:rsidRDefault="00492E2E" w:rsidP="00492E2E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3" w:lineRule="auto"/>
        <w:ind w:right="1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92E2E" w:rsidRPr="00492E2E" w:rsidRDefault="00492E2E" w:rsidP="00492E2E">
      <w:pPr>
        <w:spacing w:after="0" w:line="1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Под периодом предоставления образовательной услуги (периодом обучения) понимается промежуток времени с даты издания приказа,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92E2E" w:rsidRPr="00492E2E" w:rsidRDefault="00492E2E" w:rsidP="00492E2E">
      <w:pPr>
        <w:spacing w:after="0" w:line="237" w:lineRule="auto"/>
        <w:ind w:right="1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92E2E" w:rsidRPr="00492E2E" w:rsidRDefault="00492E2E" w:rsidP="00492E2E">
      <w:pPr>
        <w:spacing w:after="0" w:line="1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Default="00492E2E" w:rsidP="00492E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Изменения Договора оформляются дополнительными соглашениями к Договору.</w:t>
      </w:r>
    </w:p>
    <w:p w:rsidR="00041FA8" w:rsidRDefault="00041FA8" w:rsidP="00492E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2"/>
        <w:gridCol w:w="3550"/>
        <w:gridCol w:w="2801"/>
      </w:tblGrid>
      <w:tr w:rsidR="00492E2E" w:rsidRPr="00492E2E" w:rsidTr="00F15EE1">
        <w:tc>
          <w:tcPr>
            <w:tcW w:w="3112" w:type="dxa"/>
            <w:vAlign w:val="bottom"/>
          </w:tcPr>
          <w:p w:rsidR="00041FA8" w:rsidRDefault="00041FA8" w:rsidP="00492E2E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41FA8" w:rsidRDefault="00041FA8" w:rsidP="00492E2E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2E2E" w:rsidRPr="00492E2E" w:rsidRDefault="00041FA8" w:rsidP="00492E2E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92E2E"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сполнитель</w:t>
            </w:r>
          </w:p>
        </w:tc>
        <w:tc>
          <w:tcPr>
            <w:tcW w:w="355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ind w:right="23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eastAsia="ru-RU"/>
              </w:rPr>
              <w:t xml:space="preserve">                       Заказчик</w:t>
            </w:r>
          </w:p>
        </w:tc>
        <w:tc>
          <w:tcPr>
            <w:tcW w:w="2801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Обучающейся</w:t>
            </w:r>
          </w:p>
        </w:tc>
      </w:tr>
      <w:tr w:rsidR="00492E2E" w:rsidRPr="00492E2E" w:rsidTr="00F15EE1">
        <w:tc>
          <w:tcPr>
            <w:tcW w:w="3112" w:type="dxa"/>
          </w:tcPr>
          <w:p w:rsidR="00492E2E" w:rsidRPr="00F15EE1" w:rsidRDefault="00492E2E" w:rsidP="00492E2E">
            <w:pPr>
              <w:spacing w:after="0" w:line="21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«Н</w:t>
            </w:r>
            <w:r w:rsidR="00041FA8"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A03683"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41FA8"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шешминский детский сад «Золотой ключик</w:t>
            </w:r>
            <w:r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Новошешминского муниципального  района РТ» </w:t>
            </w:r>
          </w:p>
        </w:tc>
        <w:tc>
          <w:tcPr>
            <w:tcW w:w="3550" w:type="dxa"/>
          </w:tcPr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5EE1" w:rsidRPr="00F15EE1" w:rsidRDefault="00F15EE1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F15EE1" w:rsidRPr="00F15EE1" w:rsidRDefault="00F15EE1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F15EE1" w:rsidRPr="00F15EE1" w:rsidRDefault="00F15EE1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  <w:tc>
          <w:tcPr>
            <w:tcW w:w="2801" w:type="dxa"/>
          </w:tcPr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F15EE1" w:rsidRPr="00F15EE1" w:rsidRDefault="00F15EE1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F15EE1" w:rsidRDefault="00F15EE1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(фамилия, имя, отчество (при наличии)</w:t>
            </w: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(дата рождения)</w:t>
            </w:r>
          </w:p>
        </w:tc>
      </w:tr>
      <w:tr w:rsidR="00492E2E" w:rsidRPr="00492E2E" w:rsidTr="00F15EE1">
        <w:tc>
          <w:tcPr>
            <w:tcW w:w="3112" w:type="dxa"/>
          </w:tcPr>
          <w:p w:rsidR="00492E2E" w:rsidRPr="00F15EE1" w:rsidRDefault="00492E2E" w:rsidP="0049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423190   с.   Новошешминск,</w:t>
            </w:r>
            <w:r w:rsidR="00041FA8"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ул. Заливная, д. 26</w:t>
            </w: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0" w:type="dxa"/>
          </w:tcPr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</w:pPr>
          </w:p>
          <w:p w:rsidR="00492E2E" w:rsidRPr="00F15EE1" w:rsidRDefault="00F15EE1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места жительства)</w:t>
            </w:r>
          </w:p>
        </w:tc>
        <w:tc>
          <w:tcPr>
            <w:tcW w:w="2801" w:type="dxa"/>
          </w:tcPr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места жительства)</w:t>
            </w:r>
          </w:p>
        </w:tc>
      </w:tr>
      <w:tr w:rsidR="00492E2E" w:rsidRPr="00492E2E" w:rsidTr="00F15EE1">
        <w:tc>
          <w:tcPr>
            <w:tcW w:w="3112" w:type="dxa"/>
          </w:tcPr>
          <w:p w:rsidR="00DC4B6B" w:rsidRPr="00635126" w:rsidRDefault="00492E2E" w:rsidP="00DC4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в</w:t>
            </w:r>
            <w:r w:rsidR="00DC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4B6B" w:rsidRPr="00635126">
              <w:rPr>
                <w:rFonts w:ascii="Times New Roman" w:hAnsi="Times New Roman" w:cs="Times New Roman"/>
                <w:sz w:val="24"/>
                <w:szCs w:val="24"/>
              </w:rPr>
              <w:t>ОКЦ №6 Волго-Вятского ГУ Банка России// УФК по Республике</w:t>
            </w:r>
          </w:p>
          <w:p w:rsidR="00DC4B6B" w:rsidRPr="00635126" w:rsidRDefault="00DC4B6B" w:rsidP="00DC4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126">
              <w:rPr>
                <w:rFonts w:ascii="Times New Roman" w:hAnsi="Times New Roman" w:cs="Times New Roman"/>
                <w:sz w:val="24"/>
                <w:szCs w:val="24"/>
              </w:rPr>
              <w:t>Татарстан г.Казань</w:t>
            </w:r>
          </w:p>
          <w:p w:rsidR="00DC4B6B" w:rsidRPr="00635126" w:rsidRDefault="00DC4B6B" w:rsidP="00DC4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126">
              <w:rPr>
                <w:rFonts w:ascii="Times New Roman" w:hAnsi="Times New Roman" w:cs="Times New Roman"/>
                <w:sz w:val="24"/>
                <w:szCs w:val="24"/>
              </w:rPr>
              <w:t>БИК 019205400</w:t>
            </w:r>
          </w:p>
          <w:p w:rsidR="00DC4B6B" w:rsidRPr="00635126" w:rsidRDefault="00DC4B6B" w:rsidP="00DC4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126">
              <w:rPr>
                <w:rFonts w:ascii="Times New Roman" w:hAnsi="Times New Roman" w:cs="Times New Roman"/>
                <w:sz w:val="24"/>
                <w:szCs w:val="24"/>
              </w:rPr>
              <w:t>р/сч 03234643926450001100</w:t>
            </w:r>
          </w:p>
          <w:p w:rsidR="00DC4B6B" w:rsidRPr="00635126" w:rsidRDefault="00DC4B6B" w:rsidP="00DC4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126">
              <w:rPr>
                <w:rFonts w:ascii="Times New Roman" w:hAnsi="Times New Roman" w:cs="Times New Roman"/>
                <w:sz w:val="24"/>
                <w:szCs w:val="24"/>
              </w:rPr>
              <w:t>к/сч  40102810445370000079</w:t>
            </w:r>
          </w:p>
          <w:p w:rsidR="00492E2E" w:rsidRPr="00F15EE1" w:rsidRDefault="00492E2E" w:rsidP="00953CC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1631009864/163101001</w:t>
            </w:r>
          </w:p>
          <w:p w:rsidR="00492E2E" w:rsidRPr="00F15EE1" w:rsidRDefault="009C7910" w:rsidP="00953CC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ЛБВ 32311067</w:t>
            </w:r>
            <w:r w:rsidR="00492E2E"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Нов. ДС</w:t>
            </w:r>
            <w:r w:rsidRPr="00F1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ЗКл</w:t>
            </w:r>
          </w:p>
        </w:tc>
        <w:tc>
          <w:tcPr>
            <w:tcW w:w="3550" w:type="dxa"/>
          </w:tcPr>
          <w:p w:rsidR="00492E2E" w:rsidRPr="00F15EE1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5EE1" w:rsidRPr="00F15EE1" w:rsidRDefault="00F15EE1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5EE1" w:rsidRPr="00F15EE1" w:rsidRDefault="00F15EE1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5EE1" w:rsidRPr="00F15EE1" w:rsidRDefault="00F15EE1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2E2E" w:rsidRPr="00F15EE1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(паспорт: серия, номер, когда и кем выдан)</w:t>
            </w:r>
          </w:p>
          <w:p w:rsidR="00492E2E" w:rsidRPr="00F15EE1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2801" w:type="dxa"/>
          </w:tcPr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                                  ______________________________</w:t>
      </w:r>
      <w:r w:rsidR="00F15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_____________________________</w:t>
      </w:r>
    </w:p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 w:rsidR="00F15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дпись, расшифровка подписи)                     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(подпись, расшифровка подписи) </w:t>
      </w:r>
    </w:p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sectPr w:rsidR="00492E2E" w:rsidRPr="00492E2E" w:rsidSect="00F15E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33A" w:rsidRDefault="0092433A" w:rsidP="00F15EE1">
      <w:pPr>
        <w:spacing w:after="0" w:line="240" w:lineRule="auto"/>
      </w:pPr>
      <w:r>
        <w:separator/>
      </w:r>
    </w:p>
  </w:endnote>
  <w:endnote w:type="continuationSeparator" w:id="1">
    <w:p w:rsidR="0092433A" w:rsidRDefault="0092433A" w:rsidP="00F1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33A" w:rsidRDefault="0092433A" w:rsidP="00F15EE1">
      <w:pPr>
        <w:spacing w:after="0" w:line="240" w:lineRule="auto"/>
      </w:pPr>
      <w:r>
        <w:separator/>
      </w:r>
    </w:p>
  </w:footnote>
  <w:footnote w:type="continuationSeparator" w:id="1">
    <w:p w:rsidR="0092433A" w:rsidRDefault="0092433A" w:rsidP="00F15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40B0"/>
    <w:rsid w:val="00041FA8"/>
    <w:rsid w:val="00072F9F"/>
    <w:rsid w:val="000D64D9"/>
    <w:rsid w:val="000E1798"/>
    <w:rsid w:val="00225276"/>
    <w:rsid w:val="002F6860"/>
    <w:rsid w:val="00422B30"/>
    <w:rsid w:val="004262CF"/>
    <w:rsid w:val="00483E15"/>
    <w:rsid w:val="00492E2E"/>
    <w:rsid w:val="004B19EF"/>
    <w:rsid w:val="004B3C59"/>
    <w:rsid w:val="005C13C0"/>
    <w:rsid w:val="006425D3"/>
    <w:rsid w:val="007F74EF"/>
    <w:rsid w:val="00854AFE"/>
    <w:rsid w:val="008B38A9"/>
    <w:rsid w:val="008C7706"/>
    <w:rsid w:val="0092433A"/>
    <w:rsid w:val="00932BE4"/>
    <w:rsid w:val="009340B0"/>
    <w:rsid w:val="00953CC4"/>
    <w:rsid w:val="00975F25"/>
    <w:rsid w:val="009C7910"/>
    <w:rsid w:val="00A03683"/>
    <w:rsid w:val="00BE773E"/>
    <w:rsid w:val="00CF7528"/>
    <w:rsid w:val="00D53279"/>
    <w:rsid w:val="00D910DC"/>
    <w:rsid w:val="00DC4B6B"/>
    <w:rsid w:val="00EA1D27"/>
    <w:rsid w:val="00F15EE1"/>
    <w:rsid w:val="00F40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2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F7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1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15EE1"/>
  </w:style>
  <w:style w:type="paragraph" w:styleId="a8">
    <w:name w:val="footer"/>
    <w:basedOn w:val="a"/>
    <w:link w:val="a9"/>
    <w:uiPriority w:val="99"/>
    <w:semiHidden/>
    <w:unhideWhenUsed/>
    <w:rsid w:val="00F1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15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4042</TotalTime>
  <Pages>4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Гимадеева</dc:creator>
  <cp:keywords/>
  <dc:description/>
  <cp:lastModifiedBy>detsad1</cp:lastModifiedBy>
  <cp:revision>17</cp:revision>
  <cp:lastPrinted>2025-10-23T10:48:00Z</cp:lastPrinted>
  <dcterms:created xsi:type="dcterms:W3CDTF">2019-11-22T05:07:00Z</dcterms:created>
  <dcterms:modified xsi:type="dcterms:W3CDTF">2025-10-28T10:41:00Z</dcterms:modified>
</cp:coreProperties>
</file>